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28" w:rsidRPr="00B9419C" w:rsidRDefault="004F0828" w:rsidP="002910F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9419C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F0828" w:rsidRPr="00B9419C" w:rsidRDefault="004F0828" w:rsidP="002910F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9419C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4F0828" w:rsidRPr="00B9419C" w:rsidRDefault="004F0828" w:rsidP="002910F7">
      <w:pPr>
        <w:tabs>
          <w:tab w:val="left" w:pos="4253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9419C">
        <w:rPr>
          <w:rFonts w:ascii="Times New Roman" w:hAnsi="Times New Roman"/>
          <w:b/>
          <w:sz w:val="28"/>
          <w:szCs w:val="28"/>
        </w:rPr>
        <w:t>ЧЕРТАНОВО ЦЕНТРАЛЬНОЕ</w:t>
      </w:r>
    </w:p>
    <w:p w:rsidR="004F0828" w:rsidRPr="00B9419C" w:rsidRDefault="004F0828" w:rsidP="002910F7">
      <w:pPr>
        <w:tabs>
          <w:tab w:val="left" w:pos="4253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4F0828" w:rsidRPr="00B9419C" w:rsidRDefault="004F0828" w:rsidP="002910F7">
      <w:pPr>
        <w:tabs>
          <w:tab w:val="left" w:pos="4253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9419C">
        <w:rPr>
          <w:rFonts w:ascii="Times New Roman" w:hAnsi="Times New Roman"/>
          <w:sz w:val="28"/>
          <w:szCs w:val="28"/>
        </w:rPr>
        <w:t>РЕШЕНИЕ</w:t>
      </w:r>
    </w:p>
    <w:p w:rsidR="004F0828" w:rsidRPr="00B9419C" w:rsidRDefault="004F0828" w:rsidP="002910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2160A" w:rsidRPr="00B9419C" w:rsidRDefault="00B9419C" w:rsidP="002910F7">
      <w:pPr>
        <w:spacing w:line="240" w:lineRule="auto"/>
        <w:rPr>
          <w:rFonts w:ascii="Times New Roman" w:hAnsi="Times New Roman"/>
          <w:sz w:val="28"/>
          <w:szCs w:val="28"/>
        </w:rPr>
      </w:pPr>
      <w:r w:rsidRPr="00B9419C">
        <w:rPr>
          <w:rFonts w:ascii="Times New Roman" w:hAnsi="Times New Roman"/>
          <w:sz w:val="28"/>
          <w:szCs w:val="28"/>
        </w:rPr>
        <w:t>15 декабря</w:t>
      </w:r>
      <w:r w:rsidR="004F0828" w:rsidRPr="00B9419C">
        <w:rPr>
          <w:rFonts w:ascii="Times New Roman" w:hAnsi="Times New Roman"/>
          <w:sz w:val="28"/>
          <w:szCs w:val="28"/>
        </w:rPr>
        <w:t xml:space="preserve"> 2016 года № 01-03-</w:t>
      </w:r>
      <w:r w:rsidRPr="00B9419C">
        <w:rPr>
          <w:rFonts w:ascii="Times New Roman" w:hAnsi="Times New Roman"/>
          <w:sz w:val="28"/>
          <w:szCs w:val="28"/>
        </w:rPr>
        <w:t>109</w:t>
      </w:r>
    </w:p>
    <w:p w:rsidR="00B9419C" w:rsidRPr="00B9419C" w:rsidRDefault="00B9419C" w:rsidP="00B9419C">
      <w:pPr>
        <w:tabs>
          <w:tab w:val="left" w:pos="4820"/>
        </w:tabs>
        <w:ind w:right="4393"/>
        <w:jc w:val="both"/>
        <w:rPr>
          <w:rFonts w:ascii="Times New Roman" w:hAnsi="Times New Roman"/>
          <w:sz w:val="28"/>
          <w:szCs w:val="28"/>
        </w:rPr>
      </w:pPr>
      <w:r w:rsidRPr="00B9419C">
        <w:rPr>
          <w:rFonts w:ascii="Times New Roman" w:hAnsi="Times New Roman"/>
          <w:b/>
          <w:sz w:val="28"/>
          <w:szCs w:val="28"/>
        </w:rPr>
        <w:t xml:space="preserve">Об установлении квалификационных требований для замещения должностей муниципальной службы в аппарате Совета депутатов муниципального округа Чертаново </w:t>
      </w:r>
      <w:proofErr w:type="gramStart"/>
      <w:r w:rsidRPr="00B9419C">
        <w:rPr>
          <w:rFonts w:ascii="Times New Roman" w:hAnsi="Times New Roman"/>
          <w:b/>
          <w:sz w:val="28"/>
          <w:szCs w:val="28"/>
        </w:rPr>
        <w:t>Центральное</w:t>
      </w:r>
      <w:proofErr w:type="gramEnd"/>
    </w:p>
    <w:p w:rsidR="00B9419C" w:rsidRPr="00B9419C" w:rsidRDefault="00B9419C" w:rsidP="00B9419C">
      <w:pPr>
        <w:jc w:val="both"/>
        <w:rPr>
          <w:rFonts w:ascii="Times New Roman" w:hAnsi="Times New Roman"/>
          <w:sz w:val="28"/>
          <w:szCs w:val="28"/>
        </w:rPr>
      </w:pPr>
    </w:p>
    <w:p w:rsidR="00B9419C" w:rsidRPr="00B9419C" w:rsidRDefault="00B9419C" w:rsidP="00B9419C">
      <w:pPr>
        <w:jc w:val="both"/>
        <w:rPr>
          <w:rFonts w:ascii="Times New Roman" w:hAnsi="Times New Roman"/>
          <w:sz w:val="28"/>
          <w:szCs w:val="28"/>
        </w:rPr>
      </w:pPr>
      <w:r w:rsidRPr="00B9419C">
        <w:rPr>
          <w:rFonts w:ascii="Times New Roman" w:hAnsi="Times New Roman"/>
          <w:sz w:val="28"/>
          <w:szCs w:val="28"/>
        </w:rPr>
        <w:tab/>
        <w:t xml:space="preserve">В соответствии со статьёй 9 Федерального закона № 25-ФЗ «О муниципальной службе в Российской Федерации», статьей 10, 11 Закона города Москвы от 22 октября 2008 года № 50 «О муниципальной службе в городе Москве», Уставом муниципального округа Чертаново </w:t>
      </w:r>
      <w:proofErr w:type="gramStart"/>
      <w:r w:rsidRPr="00B9419C">
        <w:rPr>
          <w:rFonts w:ascii="Times New Roman" w:hAnsi="Times New Roman"/>
          <w:sz w:val="28"/>
          <w:szCs w:val="28"/>
        </w:rPr>
        <w:t>Центральное</w:t>
      </w:r>
      <w:proofErr w:type="gramEnd"/>
      <w:r w:rsidRPr="00B9419C">
        <w:rPr>
          <w:rFonts w:ascii="Times New Roman" w:hAnsi="Times New Roman"/>
          <w:sz w:val="28"/>
          <w:szCs w:val="28"/>
        </w:rPr>
        <w:t xml:space="preserve"> </w:t>
      </w:r>
      <w:r w:rsidRPr="00B9419C">
        <w:rPr>
          <w:rFonts w:ascii="Times New Roman" w:hAnsi="Times New Roman"/>
          <w:b/>
          <w:sz w:val="28"/>
          <w:szCs w:val="28"/>
        </w:rPr>
        <w:t>Совет депутатов муниципального округа Чертаново Центральное решил</w:t>
      </w:r>
      <w:r w:rsidRPr="00B9419C">
        <w:rPr>
          <w:rFonts w:ascii="Times New Roman" w:hAnsi="Times New Roman"/>
          <w:sz w:val="28"/>
          <w:szCs w:val="28"/>
        </w:rPr>
        <w:t>:</w:t>
      </w:r>
    </w:p>
    <w:p w:rsidR="00B9419C" w:rsidRPr="00B9419C" w:rsidRDefault="00B9419C" w:rsidP="00B941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9419C">
        <w:rPr>
          <w:rFonts w:ascii="Times New Roman" w:hAnsi="Times New Roman"/>
          <w:sz w:val="28"/>
          <w:szCs w:val="28"/>
        </w:rPr>
        <w:t>1. Установить квалификационные требования для замещения должностей муниципальной службы в аппарате Совета депутатов муниципального округа Чертаново Центральное (приложение).</w:t>
      </w:r>
    </w:p>
    <w:p w:rsidR="00B9419C" w:rsidRPr="00B9419C" w:rsidRDefault="00B9419C" w:rsidP="00B941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9419C">
        <w:rPr>
          <w:rFonts w:ascii="Times New Roman" w:hAnsi="Times New Roman"/>
          <w:sz w:val="28"/>
          <w:szCs w:val="28"/>
        </w:rPr>
        <w:t>2. Признать утратившим силу решение муниципального Собрания  внутригородского муниципального образования Чертаново Центральное в городе Москве от 19 апреля 2011 года № 01-03-26 «Об утверждении Положения о квалификационных требованиях для замещения должностей муниципальной службы муниципалитета внутригородского   муниципального образования Чертаново Центральное в городе Москве».</w:t>
      </w:r>
    </w:p>
    <w:p w:rsidR="00B9419C" w:rsidRPr="00B9419C" w:rsidRDefault="00B9419C" w:rsidP="00B9419C">
      <w:pPr>
        <w:pStyle w:val="a5"/>
        <w:ind w:right="-5"/>
      </w:pPr>
      <w:r>
        <w:tab/>
      </w:r>
      <w:r w:rsidRPr="00B9419C">
        <w:t>3.Настоящее решение вступает в силу со дня его официального опубликования в бюллетене «Московский муниципальный вестник».</w:t>
      </w:r>
    </w:p>
    <w:p w:rsidR="00B9419C" w:rsidRPr="00B9419C" w:rsidRDefault="00B9419C" w:rsidP="00B9419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9419C">
        <w:rPr>
          <w:rFonts w:ascii="Times New Roman" w:hAnsi="Times New Roman"/>
          <w:sz w:val="28"/>
          <w:szCs w:val="28"/>
        </w:rPr>
        <w:t xml:space="preserve">4. Контроль за выполнением настоящего решения возложить на </w:t>
      </w:r>
      <w:r w:rsidRPr="00B9419C">
        <w:rPr>
          <w:rFonts w:ascii="Times New Roman" w:hAnsi="Times New Roman"/>
          <w:b/>
          <w:sz w:val="28"/>
          <w:szCs w:val="28"/>
        </w:rPr>
        <w:t xml:space="preserve">главу муниципального округа Чертаново </w:t>
      </w:r>
      <w:proofErr w:type="gramStart"/>
      <w:r w:rsidRPr="00B9419C">
        <w:rPr>
          <w:rFonts w:ascii="Times New Roman" w:hAnsi="Times New Roman"/>
          <w:b/>
          <w:sz w:val="28"/>
          <w:szCs w:val="28"/>
        </w:rPr>
        <w:t>Центральное</w:t>
      </w:r>
      <w:proofErr w:type="gramEnd"/>
      <w:r w:rsidRPr="00B9419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9419C">
        <w:rPr>
          <w:rFonts w:ascii="Times New Roman" w:hAnsi="Times New Roman"/>
          <w:b/>
          <w:sz w:val="28"/>
          <w:szCs w:val="28"/>
        </w:rPr>
        <w:t>Пожарову</w:t>
      </w:r>
      <w:proofErr w:type="spellEnd"/>
      <w:r w:rsidRPr="00B9419C">
        <w:rPr>
          <w:rFonts w:ascii="Times New Roman" w:hAnsi="Times New Roman"/>
          <w:b/>
          <w:sz w:val="28"/>
          <w:szCs w:val="28"/>
        </w:rPr>
        <w:t xml:space="preserve"> Н.И.</w:t>
      </w:r>
    </w:p>
    <w:p w:rsidR="00B93DA5" w:rsidRPr="00B9419C" w:rsidRDefault="00B93DA5" w:rsidP="00B93DA5">
      <w:pPr>
        <w:pStyle w:val="a5"/>
        <w:ind w:firstLine="284"/>
        <w:rPr>
          <w:b/>
        </w:rPr>
      </w:pPr>
    </w:p>
    <w:p w:rsidR="00B93DA5" w:rsidRPr="00B9419C" w:rsidRDefault="00B93DA5" w:rsidP="00B93D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419C"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B93DA5" w:rsidRPr="00B9419C" w:rsidRDefault="00B93DA5" w:rsidP="00B93D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419C">
        <w:rPr>
          <w:rFonts w:ascii="Times New Roman" w:hAnsi="Times New Roman"/>
          <w:b/>
          <w:sz w:val="28"/>
          <w:szCs w:val="28"/>
        </w:rPr>
        <w:t xml:space="preserve">Чертаново Центральное                                                           Н.И. </w:t>
      </w:r>
      <w:proofErr w:type="spellStart"/>
      <w:r w:rsidRPr="00B9419C">
        <w:rPr>
          <w:rFonts w:ascii="Times New Roman" w:hAnsi="Times New Roman"/>
          <w:b/>
          <w:sz w:val="28"/>
          <w:szCs w:val="28"/>
        </w:rPr>
        <w:t>Пожарова</w:t>
      </w:r>
      <w:proofErr w:type="spellEnd"/>
    </w:p>
    <w:p w:rsidR="00B9419C" w:rsidRPr="00B9419C" w:rsidRDefault="00B9419C" w:rsidP="00B9419C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  <w:r w:rsidRPr="00B9419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9419C" w:rsidRPr="00B9419C" w:rsidRDefault="00B9419C" w:rsidP="00B9419C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  <w:r w:rsidRPr="00B9419C">
        <w:rPr>
          <w:rFonts w:ascii="Times New Roman" w:hAnsi="Times New Roman"/>
          <w:sz w:val="28"/>
          <w:szCs w:val="28"/>
        </w:rPr>
        <w:t>к решению Совета депутатов  муниципального округа</w:t>
      </w:r>
    </w:p>
    <w:p w:rsidR="00B9419C" w:rsidRPr="00B9419C" w:rsidRDefault="00B9419C" w:rsidP="00B9419C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  <w:r w:rsidRPr="00B9419C">
        <w:rPr>
          <w:rFonts w:ascii="Times New Roman" w:hAnsi="Times New Roman"/>
          <w:sz w:val="28"/>
          <w:szCs w:val="28"/>
        </w:rPr>
        <w:t xml:space="preserve">Чертаново Центральное </w:t>
      </w:r>
    </w:p>
    <w:p w:rsidR="00B9419C" w:rsidRPr="00B9419C" w:rsidRDefault="00B9419C" w:rsidP="00B9419C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  <w:r w:rsidRPr="00B9419C">
        <w:rPr>
          <w:rFonts w:ascii="Times New Roman" w:hAnsi="Times New Roman"/>
          <w:sz w:val="28"/>
          <w:szCs w:val="28"/>
        </w:rPr>
        <w:t>от 15 декабря 2016 года</w:t>
      </w:r>
    </w:p>
    <w:p w:rsidR="00B9419C" w:rsidRPr="00B9419C" w:rsidRDefault="00B9419C" w:rsidP="00B9419C">
      <w:pPr>
        <w:spacing w:after="0" w:line="240" w:lineRule="auto"/>
        <w:ind w:left="5528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B9419C">
        <w:rPr>
          <w:rFonts w:ascii="Times New Roman" w:hAnsi="Times New Roman"/>
          <w:sz w:val="28"/>
          <w:szCs w:val="28"/>
        </w:rPr>
        <w:t>№ 01-03-109</w:t>
      </w:r>
    </w:p>
    <w:p w:rsidR="00B9419C" w:rsidRPr="00B9419C" w:rsidRDefault="00B9419C" w:rsidP="00B9419C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B9419C" w:rsidRPr="00B9419C" w:rsidRDefault="00B9419C" w:rsidP="00B9419C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B9419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Квалификационные требования </w:t>
      </w:r>
    </w:p>
    <w:p w:rsidR="00B9419C" w:rsidRPr="00B9419C" w:rsidRDefault="00B9419C" w:rsidP="00B9419C">
      <w:pPr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B9419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для замещения должностей муниципальной службы в аппарате Совета депутатов  муниципального округа Чертаново </w:t>
      </w:r>
      <w:proofErr w:type="gramStart"/>
      <w:r w:rsidRPr="00B9419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Центральное</w:t>
      </w:r>
      <w:proofErr w:type="gramEnd"/>
      <w:r w:rsidRPr="00B9419C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B9419C" w:rsidRPr="00B9419C" w:rsidRDefault="00B9419C" w:rsidP="00B9419C">
      <w:pPr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B9419C" w:rsidRPr="00B9419C" w:rsidRDefault="00B9419C" w:rsidP="00B9419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19C">
        <w:rPr>
          <w:rFonts w:ascii="Times New Roman" w:eastAsia="Times New Roman" w:hAnsi="Times New Roman"/>
          <w:sz w:val="28"/>
          <w:szCs w:val="28"/>
          <w:lang w:eastAsia="ru-RU"/>
        </w:rPr>
        <w:t xml:space="preserve">      Для замещения должностей муниципальной службы в аппарате Совета депутатов муниципального округа Чертаново Центральное (далее – должность муниципальной службы) к гражданам Российской Федерации, гражданам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</w:t>
      </w:r>
      <w:bookmarkStart w:id="0" w:name="_GoBack"/>
      <w:bookmarkEnd w:id="0"/>
      <w:r w:rsidRPr="00B9419C">
        <w:rPr>
          <w:rFonts w:ascii="Times New Roman" w:eastAsia="Times New Roman" w:hAnsi="Times New Roman"/>
          <w:sz w:val="28"/>
          <w:szCs w:val="28"/>
          <w:lang w:eastAsia="ru-RU"/>
        </w:rPr>
        <w:t xml:space="preserve">ужбе, предъявляются следующие квалификационные требования: </w:t>
      </w:r>
    </w:p>
    <w:p w:rsidR="00B9419C" w:rsidRPr="00B9419C" w:rsidRDefault="00B9419C" w:rsidP="00B9419C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19C">
        <w:rPr>
          <w:rFonts w:ascii="Times New Roman" w:eastAsia="Times New Roman" w:hAnsi="Times New Roman"/>
          <w:sz w:val="28"/>
          <w:szCs w:val="28"/>
          <w:lang w:eastAsia="ru-RU"/>
        </w:rPr>
        <w:t xml:space="preserve">1) для замещения высших и главных должностей муниципальной службы: </w:t>
      </w:r>
    </w:p>
    <w:p w:rsidR="00B9419C" w:rsidRPr="00B9419C" w:rsidRDefault="00B9419C" w:rsidP="00B9419C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19C">
        <w:rPr>
          <w:rFonts w:ascii="Times New Roman" w:eastAsia="Times New Roman" w:hAnsi="Times New Roman"/>
          <w:sz w:val="28"/>
          <w:szCs w:val="28"/>
          <w:lang w:eastAsia="ru-RU"/>
        </w:rPr>
        <w:t xml:space="preserve">а) к уровню профессионального образования – высшее образование; </w:t>
      </w:r>
    </w:p>
    <w:p w:rsidR="00B9419C" w:rsidRPr="00B9419C" w:rsidRDefault="00B9419C" w:rsidP="00B9419C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9419C">
        <w:rPr>
          <w:rFonts w:ascii="Times New Roman" w:eastAsia="Times New Roman" w:hAnsi="Times New Roman"/>
          <w:sz w:val="28"/>
          <w:szCs w:val="28"/>
          <w:lang w:eastAsia="ru-RU"/>
        </w:rPr>
        <w:t xml:space="preserve">б) к стажу муниципальной службы или работы по специальности – </w:t>
      </w:r>
      <w:r w:rsidRPr="00B9419C">
        <w:rPr>
          <w:rFonts w:ascii="Times New Roman" w:hAnsi="Times New Roman"/>
          <w:sz w:val="28"/>
          <w:szCs w:val="28"/>
          <w:lang w:eastAsia="ru-RU"/>
        </w:rPr>
        <w:t>стаж муниципальной службы не менее четырех лет или стаж работы по специальности не менее пяти лет;</w:t>
      </w:r>
    </w:p>
    <w:p w:rsidR="00B9419C" w:rsidRPr="00B9419C" w:rsidRDefault="00B9419C" w:rsidP="00B9419C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9419C">
        <w:rPr>
          <w:rFonts w:ascii="Times New Roman" w:eastAsia="Times New Roman" w:hAnsi="Times New Roman"/>
          <w:sz w:val="28"/>
          <w:szCs w:val="28"/>
          <w:lang w:eastAsia="ru-RU"/>
        </w:rPr>
        <w:t>в) к профессиональным знаниям – знание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и иных нормативных правовых актов города Москвы, регулирующих правовую основу местного самоуправления, Устава муниципального округа Чертаново Центральное (далее – Устава муниципального округа) и иных муниципальных правовых актов, служебных документов, структуры и полномочий органов местного самоуправления</w:t>
      </w:r>
      <w:proofErr w:type="gramEnd"/>
      <w:r w:rsidRPr="00B9419C">
        <w:rPr>
          <w:rFonts w:ascii="Times New Roman" w:eastAsia="Times New Roman" w:hAnsi="Times New Roman"/>
          <w:sz w:val="28"/>
          <w:szCs w:val="28"/>
          <w:lang w:eastAsia="ru-RU"/>
        </w:rPr>
        <w:t xml:space="preserve">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делопроизводства; </w:t>
      </w:r>
    </w:p>
    <w:p w:rsidR="00B9419C" w:rsidRPr="00B9419C" w:rsidRDefault="00B9419C" w:rsidP="00B9419C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1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г) к профессиональным навыкам – оперативное принятие и реализация управленческих решений, организация и обеспечение выполнения задач, квалифицированное планирование работы, ведение деловых переговоров, публичные выступления, анализ и прогнозирование, грамотный учет мнений коллег, делегирование полномочий подчиненным, организация работы </w:t>
      </w:r>
      <w:proofErr w:type="gramStart"/>
      <w:r w:rsidRPr="00B9419C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Pr="00B941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9419C" w:rsidRPr="00B9419C" w:rsidRDefault="00B9419C" w:rsidP="00B9419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19C">
        <w:rPr>
          <w:rFonts w:ascii="Times New Roman" w:eastAsia="Times New Roman" w:hAnsi="Times New Roman"/>
          <w:sz w:val="28"/>
          <w:szCs w:val="28"/>
          <w:lang w:eastAsia="ru-RU"/>
        </w:rPr>
        <w:t xml:space="preserve">эффективному взаимодействию с органами местного самоуправления, органами государственной власти, общественными объединениями, эффективное планирование рабочего (служебного) времени, владение компьютерной и другой оргтехникой, владение необходимым программным обеспечением, работа со служебными документами, адаптация к новой ситуации и принятие новых подходов в решении поставленных задач, квалифицированная работа с людьми по недопущению личностных конфликтов; </w:t>
      </w:r>
    </w:p>
    <w:p w:rsidR="00B9419C" w:rsidRPr="00B9419C" w:rsidRDefault="00B9419C" w:rsidP="00B9419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19C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B9419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2) для замещения ведущих должностей муниципальной службы: </w:t>
      </w:r>
    </w:p>
    <w:p w:rsidR="00B9419C" w:rsidRPr="00B9419C" w:rsidRDefault="00B9419C" w:rsidP="00B9419C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19C">
        <w:rPr>
          <w:rFonts w:ascii="Times New Roman" w:eastAsia="Times New Roman" w:hAnsi="Times New Roman"/>
          <w:sz w:val="28"/>
          <w:szCs w:val="28"/>
          <w:lang w:eastAsia="ru-RU"/>
        </w:rPr>
        <w:t xml:space="preserve">а) к уровню профессионального образования – высшее профессиональное образование; </w:t>
      </w:r>
    </w:p>
    <w:p w:rsidR="00B9419C" w:rsidRPr="00B9419C" w:rsidRDefault="00B9419C" w:rsidP="00B9419C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9419C">
        <w:rPr>
          <w:rFonts w:ascii="Times New Roman" w:hAnsi="Times New Roman"/>
          <w:sz w:val="28"/>
          <w:szCs w:val="28"/>
        </w:rPr>
        <w:t>б</w:t>
      </w:r>
      <w:r w:rsidRPr="00B9419C">
        <w:rPr>
          <w:rFonts w:ascii="Times New Roman" w:eastAsia="Times New Roman" w:hAnsi="Times New Roman"/>
          <w:sz w:val="28"/>
          <w:szCs w:val="28"/>
          <w:lang w:eastAsia="ru-RU"/>
        </w:rPr>
        <w:t xml:space="preserve">) к стажу муниципальной службы или работы по специальности – </w:t>
      </w:r>
      <w:r w:rsidRPr="00B9419C">
        <w:rPr>
          <w:rFonts w:ascii="Times New Roman" w:hAnsi="Times New Roman"/>
          <w:sz w:val="28"/>
          <w:szCs w:val="28"/>
          <w:lang w:eastAsia="ru-RU"/>
        </w:rPr>
        <w:t>стаж муниципальной службы не менее двух лет или стаж работы по специальности не менее четырех лет, а для лиц, имеющих дипломы специалиста или магистра с отличием, в течение трех лет со дня выдачи диплома - стаж муниципальной службы или работы по специальности не менее одного года</w:t>
      </w:r>
      <w:r w:rsidRPr="00B9419C">
        <w:rPr>
          <w:rFonts w:ascii="Times New Roman" w:hAnsi="Times New Roman"/>
          <w:sz w:val="28"/>
          <w:szCs w:val="28"/>
        </w:rPr>
        <w:t>;</w:t>
      </w:r>
      <w:r w:rsidRPr="00B941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B9419C" w:rsidRPr="00B9419C" w:rsidRDefault="00B9419C" w:rsidP="00B9419C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9419C">
        <w:rPr>
          <w:rFonts w:ascii="Times New Roman" w:eastAsia="Times New Roman" w:hAnsi="Times New Roman"/>
          <w:sz w:val="28"/>
          <w:szCs w:val="28"/>
          <w:lang w:eastAsia="ru-RU"/>
        </w:rPr>
        <w:t>в) к профессиональным знаниям – знание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и иных нормативных правовых актов города Москвы, регулирующих правовую основу местного самоуправления, Устава муниципального округа и иных муниципальных правовых актов, служебных документов применительно к исполнению конкретных должностных обязанностей, структуры и полномочий органов местного самоуправления</w:t>
      </w:r>
      <w:proofErr w:type="gramEnd"/>
      <w:r w:rsidRPr="00B9419C">
        <w:rPr>
          <w:rFonts w:ascii="Times New Roman" w:eastAsia="Times New Roman" w:hAnsi="Times New Roman"/>
          <w:sz w:val="28"/>
          <w:szCs w:val="28"/>
          <w:lang w:eastAsia="ru-RU"/>
        </w:rPr>
        <w:t xml:space="preserve">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делопроизводства; </w:t>
      </w:r>
    </w:p>
    <w:p w:rsidR="00B9419C" w:rsidRPr="00B9419C" w:rsidRDefault="00B9419C" w:rsidP="00B9419C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9419C">
        <w:rPr>
          <w:rFonts w:ascii="Times New Roman" w:eastAsia="Times New Roman" w:hAnsi="Times New Roman"/>
          <w:sz w:val="28"/>
          <w:szCs w:val="28"/>
          <w:lang w:eastAsia="ru-RU"/>
        </w:rPr>
        <w:t xml:space="preserve">г) к профессиональным навыкам – организация и обеспечение выполнения поставленных задач, квалифицированное планирование работы, </w:t>
      </w:r>
      <w:r w:rsidRPr="00B941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эффективное планирование рабочего (служебного) времени, владение компьютерной и другой оргтехникой, владения необходимым программным обеспечением, работа со служебными документами, адаптация к новой ситуации и принятие новых подходов в решении поставленных задач, квалифицированная работа с людьми по недопущению личностных конфликтов; </w:t>
      </w:r>
      <w:proofErr w:type="gramEnd"/>
    </w:p>
    <w:p w:rsidR="00B9419C" w:rsidRPr="00B9419C" w:rsidRDefault="00B9419C" w:rsidP="00B9419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19C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B9419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3) для замещения старших должностей муниципальной службы: </w:t>
      </w:r>
    </w:p>
    <w:p w:rsidR="00B9419C" w:rsidRPr="00B9419C" w:rsidRDefault="00B9419C" w:rsidP="00B9419C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19C">
        <w:rPr>
          <w:rFonts w:ascii="Times New Roman" w:eastAsia="Times New Roman" w:hAnsi="Times New Roman"/>
          <w:sz w:val="28"/>
          <w:szCs w:val="28"/>
          <w:lang w:eastAsia="ru-RU"/>
        </w:rPr>
        <w:t xml:space="preserve">а) к уровню профессионального образования – высшее образование; </w:t>
      </w:r>
    </w:p>
    <w:p w:rsidR="00B9419C" w:rsidRPr="00B9419C" w:rsidRDefault="00B9419C" w:rsidP="00B9419C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9419C">
        <w:rPr>
          <w:rFonts w:ascii="Times New Roman" w:eastAsia="Times New Roman" w:hAnsi="Times New Roman"/>
          <w:sz w:val="28"/>
          <w:szCs w:val="28"/>
          <w:lang w:eastAsia="ru-RU"/>
        </w:rPr>
        <w:t xml:space="preserve">б) к стажу муниципальной службы или работы по специальности – </w:t>
      </w:r>
      <w:r w:rsidRPr="00B9419C">
        <w:rPr>
          <w:rFonts w:ascii="Times New Roman" w:hAnsi="Times New Roman"/>
          <w:sz w:val="28"/>
          <w:szCs w:val="28"/>
          <w:lang w:eastAsia="ru-RU"/>
        </w:rPr>
        <w:t xml:space="preserve">требования к </w:t>
      </w:r>
      <w:r w:rsidRPr="00B9419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стажу </w:t>
      </w:r>
      <w:r w:rsidRPr="00B9419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муниципальной службы или стажу</w:t>
      </w:r>
      <w:r w:rsidRPr="00B9419C">
        <w:rPr>
          <w:rFonts w:ascii="Times New Roman" w:hAnsi="Times New Roman"/>
          <w:sz w:val="28"/>
          <w:szCs w:val="28"/>
          <w:lang w:eastAsia="ru-RU"/>
        </w:rPr>
        <w:t xml:space="preserve"> работы </w:t>
      </w:r>
      <w:r w:rsidRPr="00B9419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 специальности</w:t>
      </w:r>
      <w:r w:rsidRPr="00B9419C">
        <w:rPr>
          <w:rFonts w:ascii="Times New Roman" w:hAnsi="Times New Roman"/>
          <w:sz w:val="28"/>
          <w:szCs w:val="28"/>
          <w:lang w:eastAsia="ru-RU"/>
        </w:rPr>
        <w:t xml:space="preserve"> не предъявляются</w:t>
      </w:r>
      <w:r w:rsidRPr="00B9419C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B9419C" w:rsidRPr="00B9419C" w:rsidRDefault="00B9419C" w:rsidP="00B9419C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9419C">
        <w:rPr>
          <w:rFonts w:ascii="Times New Roman" w:eastAsia="Times New Roman" w:hAnsi="Times New Roman"/>
          <w:sz w:val="28"/>
          <w:szCs w:val="28"/>
          <w:lang w:eastAsia="ru-RU"/>
        </w:rPr>
        <w:t>в) к профессиональным знаниям – знание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и иных нормативных правовых актов города Москвы, регулирующих правовую основу местного самоуправления, Устава муниципального округа и иных муниципальных правовых актов, служебных документов применительно к исполнению конкретных должностных обязанностей, структуры и полномочий органов местного самоуправления</w:t>
      </w:r>
      <w:proofErr w:type="gramEnd"/>
      <w:r w:rsidRPr="00B9419C">
        <w:rPr>
          <w:rFonts w:ascii="Times New Roman" w:eastAsia="Times New Roman" w:hAnsi="Times New Roman"/>
          <w:sz w:val="28"/>
          <w:szCs w:val="28"/>
          <w:lang w:eastAsia="ru-RU"/>
        </w:rPr>
        <w:t xml:space="preserve">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делопроизводства; </w:t>
      </w:r>
    </w:p>
    <w:p w:rsidR="00B9419C" w:rsidRPr="00B9419C" w:rsidRDefault="00B9419C" w:rsidP="00B9419C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19C">
        <w:rPr>
          <w:rFonts w:ascii="Times New Roman" w:eastAsia="Times New Roman" w:hAnsi="Times New Roman"/>
          <w:sz w:val="28"/>
          <w:szCs w:val="28"/>
          <w:lang w:eastAsia="ru-RU"/>
        </w:rPr>
        <w:t xml:space="preserve">г) к профессиональным навыкам – выполнение поставленных задач, эффективное планирование рабочего (служебного) времени, систематизация информации, владение компьютерной и другой оргтехникой, владение необходимым программным обеспечением, работы со служебными документами, квалифицированная работа с людьми по недопущению личностных конфликтов; </w:t>
      </w:r>
    </w:p>
    <w:p w:rsidR="00B9419C" w:rsidRPr="00B9419C" w:rsidRDefault="00B9419C" w:rsidP="00B9419C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19C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B9419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4) </w:t>
      </w:r>
      <w:proofErr w:type="gramStart"/>
      <w:r w:rsidRPr="00B9419C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proofErr w:type="gramEnd"/>
      <w:r w:rsidRPr="00B941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B9419C">
        <w:rPr>
          <w:rFonts w:ascii="Times New Roman" w:eastAsia="Times New Roman" w:hAnsi="Times New Roman"/>
          <w:sz w:val="28"/>
          <w:szCs w:val="28"/>
          <w:lang w:eastAsia="ru-RU"/>
        </w:rPr>
        <w:t>замещение</w:t>
      </w:r>
      <w:proofErr w:type="gramEnd"/>
      <w:r w:rsidRPr="00B9419C">
        <w:rPr>
          <w:rFonts w:ascii="Times New Roman" w:eastAsia="Times New Roman" w:hAnsi="Times New Roman"/>
          <w:sz w:val="28"/>
          <w:szCs w:val="28"/>
          <w:lang w:eastAsia="ru-RU"/>
        </w:rPr>
        <w:t xml:space="preserve"> младших должностей муниципальной службы: </w:t>
      </w:r>
    </w:p>
    <w:p w:rsidR="00B9419C" w:rsidRPr="00B9419C" w:rsidRDefault="00B9419C" w:rsidP="00B9419C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19C">
        <w:rPr>
          <w:rFonts w:ascii="Times New Roman" w:eastAsia="Times New Roman" w:hAnsi="Times New Roman"/>
          <w:sz w:val="28"/>
          <w:szCs w:val="28"/>
          <w:lang w:eastAsia="ru-RU"/>
        </w:rPr>
        <w:t xml:space="preserve">а) к уровню профессионального образования – среднее профессиональное образование; </w:t>
      </w:r>
    </w:p>
    <w:p w:rsidR="00B9419C" w:rsidRPr="00B9419C" w:rsidRDefault="00B9419C" w:rsidP="00B9419C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9419C">
        <w:rPr>
          <w:rFonts w:ascii="Times New Roman" w:eastAsia="Times New Roman" w:hAnsi="Times New Roman"/>
          <w:sz w:val="28"/>
          <w:szCs w:val="28"/>
          <w:lang w:eastAsia="ru-RU"/>
        </w:rPr>
        <w:t xml:space="preserve">б) к стажу муниципальной службы или стажу работы по специальности – </w:t>
      </w:r>
      <w:r w:rsidRPr="00B9419C">
        <w:rPr>
          <w:rFonts w:ascii="Times New Roman" w:hAnsi="Times New Roman"/>
          <w:sz w:val="28"/>
          <w:szCs w:val="28"/>
          <w:lang w:eastAsia="ru-RU"/>
        </w:rPr>
        <w:t xml:space="preserve">требования к стажу </w:t>
      </w:r>
      <w:r w:rsidRPr="00B9419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муниципальной службы или стажу</w:t>
      </w:r>
      <w:r w:rsidRPr="00B9419C">
        <w:rPr>
          <w:rFonts w:ascii="Times New Roman" w:hAnsi="Times New Roman"/>
          <w:sz w:val="28"/>
          <w:szCs w:val="28"/>
          <w:lang w:eastAsia="ru-RU"/>
        </w:rPr>
        <w:t xml:space="preserve"> работы </w:t>
      </w:r>
      <w:r w:rsidRPr="00B9419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 специальности</w:t>
      </w:r>
      <w:r w:rsidRPr="00B9419C">
        <w:rPr>
          <w:rFonts w:ascii="Times New Roman" w:hAnsi="Times New Roman"/>
          <w:sz w:val="28"/>
          <w:szCs w:val="28"/>
          <w:lang w:eastAsia="ru-RU"/>
        </w:rPr>
        <w:t xml:space="preserve"> не предъявляются</w:t>
      </w:r>
      <w:r w:rsidRPr="00B9419C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B9419C" w:rsidRPr="00B9419C" w:rsidRDefault="00B9419C" w:rsidP="00B9419C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941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в) к профессиональным знаниям – знание Конституции Российской Федерации, федеральных конституционных законов, федеральных законов, законов и иных нормативных правовых актов города Москвы, в рамках полномочий органов местного самоуправления, Устава муниципального округа и иных муниципальных правовых актов, служебных документов применительно к исполнению конкретных должностных обязанностей,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делопроизводства; </w:t>
      </w:r>
      <w:proofErr w:type="gramEnd"/>
    </w:p>
    <w:p w:rsidR="00B9419C" w:rsidRPr="00B9419C" w:rsidRDefault="00B9419C" w:rsidP="00B9419C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419C">
        <w:rPr>
          <w:rFonts w:ascii="Times New Roman" w:eastAsia="Times New Roman" w:hAnsi="Times New Roman"/>
          <w:sz w:val="28"/>
          <w:szCs w:val="28"/>
          <w:lang w:eastAsia="ru-RU"/>
        </w:rPr>
        <w:t xml:space="preserve">г) к профессиональным навыкам – выполнение поставленных задач, эффективное планирование рабочего (служебного) времени, систематизация информации, владение компьютерной и другой оргтехникой, владение необходимым программным обеспечением, работа со служебными документами, квалифицированная работа с людьми по недопущению личностных конфликтов. </w:t>
      </w:r>
    </w:p>
    <w:p w:rsidR="00B9419C" w:rsidRPr="00B9419C" w:rsidRDefault="00B9419C" w:rsidP="00B9419C">
      <w:pPr>
        <w:rPr>
          <w:rFonts w:ascii="Times New Roman" w:hAnsi="Times New Roman"/>
          <w:sz w:val="28"/>
          <w:szCs w:val="28"/>
        </w:rPr>
      </w:pPr>
    </w:p>
    <w:p w:rsidR="00A644C2" w:rsidRPr="00B9419C" w:rsidRDefault="00A644C2" w:rsidP="00B9419C">
      <w:pPr>
        <w:pStyle w:val="a7"/>
        <w:ind w:left="5670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A644C2" w:rsidRPr="00B9419C" w:rsidSect="002910F7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BaskervilleC">
    <w:altName w:val="NewBaskerville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83D93"/>
    <w:multiLevelType w:val="hybridMultilevel"/>
    <w:tmpl w:val="7A220F50"/>
    <w:lvl w:ilvl="0" w:tplc="4F82AFBE">
      <w:start w:val="1"/>
      <w:numFmt w:val="decimal"/>
      <w:lvlText w:val="%1."/>
      <w:lvlJc w:val="left"/>
      <w:pPr>
        <w:ind w:left="970" w:hanging="6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6D5E0BEA"/>
    <w:multiLevelType w:val="hybridMultilevel"/>
    <w:tmpl w:val="D722EA8C"/>
    <w:lvl w:ilvl="0" w:tplc="A55C4C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925AA"/>
    <w:multiLevelType w:val="hybridMultilevel"/>
    <w:tmpl w:val="EE40BE8E"/>
    <w:lvl w:ilvl="0" w:tplc="04190011">
      <w:start w:val="1"/>
      <w:numFmt w:val="decimal"/>
      <w:lvlText w:val="%1)"/>
      <w:lvlJc w:val="left"/>
      <w:pPr>
        <w:ind w:left="720" w:hanging="360"/>
      </w:pPr>
      <w:rPr>
        <w:w w:val="1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57"/>
    <w:rsid w:val="00203B99"/>
    <w:rsid w:val="002910F7"/>
    <w:rsid w:val="002C7557"/>
    <w:rsid w:val="004F0828"/>
    <w:rsid w:val="0082160A"/>
    <w:rsid w:val="00A644C2"/>
    <w:rsid w:val="00B93DA5"/>
    <w:rsid w:val="00B9419C"/>
    <w:rsid w:val="00FA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8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2160A"/>
    <w:rPr>
      <w:color w:val="0000FF" w:themeColor="hyperlink"/>
      <w:u w:val="single"/>
    </w:rPr>
  </w:style>
  <w:style w:type="paragraph" w:styleId="a5">
    <w:name w:val="Body Text Indent"/>
    <w:basedOn w:val="a"/>
    <w:link w:val="a6"/>
    <w:unhideWhenUsed/>
    <w:rsid w:val="0082160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216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82160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2160A"/>
    <w:pPr>
      <w:shd w:val="clear" w:color="auto" w:fill="FFFFFF"/>
      <w:spacing w:before="300" w:after="0" w:line="322" w:lineRule="exact"/>
      <w:jc w:val="both"/>
    </w:pPr>
    <w:rPr>
      <w:rFonts w:ascii="Times New Roman" w:eastAsiaTheme="minorHAnsi" w:hAnsi="Times New Roman"/>
      <w:sz w:val="27"/>
      <w:szCs w:val="27"/>
    </w:rPr>
  </w:style>
  <w:style w:type="paragraph" w:customStyle="1" w:styleId="Pa14">
    <w:name w:val="Pa14"/>
    <w:basedOn w:val="a"/>
    <w:next w:val="a"/>
    <w:uiPriority w:val="99"/>
    <w:rsid w:val="00B93DA5"/>
    <w:pPr>
      <w:autoSpaceDE w:val="0"/>
      <w:autoSpaceDN w:val="0"/>
      <w:adjustRightInd w:val="0"/>
      <w:spacing w:after="0" w:line="201" w:lineRule="atLeast"/>
    </w:pPr>
    <w:rPr>
      <w:rFonts w:ascii="NewBaskervilleC" w:eastAsiaTheme="minorHAnsi" w:hAnsi="NewBaskervilleC" w:cstheme="minorBidi"/>
      <w:sz w:val="24"/>
      <w:szCs w:val="24"/>
    </w:rPr>
  </w:style>
  <w:style w:type="paragraph" w:styleId="a7">
    <w:name w:val="No Spacing"/>
    <w:uiPriority w:val="1"/>
    <w:qFormat/>
    <w:rsid w:val="00B93D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D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8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2160A"/>
    <w:rPr>
      <w:color w:val="0000FF" w:themeColor="hyperlink"/>
      <w:u w:val="single"/>
    </w:rPr>
  </w:style>
  <w:style w:type="paragraph" w:styleId="a5">
    <w:name w:val="Body Text Indent"/>
    <w:basedOn w:val="a"/>
    <w:link w:val="a6"/>
    <w:unhideWhenUsed/>
    <w:rsid w:val="0082160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216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82160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2160A"/>
    <w:pPr>
      <w:shd w:val="clear" w:color="auto" w:fill="FFFFFF"/>
      <w:spacing w:before="300" w:after="0" w:line="322" w:lineRule="exact"/>
      <w:jc w:val="both"/>
    </w:pPr>
    <w:rPr>
      <w:rFonts w:ascii="Times New Roman" w:eastAsiaTheme="minorHAnsi" w:hAnsi="Times New Roman"/>
      <w:sz w:val="27"/>
      <w:szCs w:val="27"/>
    </w:rPr>
  </w:style>
  <w:style w:type="paragraph" w:customStyle="1" w:styleId="Pa14">
    <w:name w:val="Pa14"/>
    <w:basedOn w:val="a"/>
    <w:next w:val="a"/>
    <w:uiPriority w:val="99"/>
    <w:rsid w:val="00B93DA5"/>
    <w:pPr>
      <w:autoSpaceDE w:val="0"/>
      <w:autoSpaceDN w:val="0"/>
      <w:adjustRightInd w:val="0"/>
      <w:spacing w:after="0" w:line="201" w:lineRule="atLeast"/>
    </w:pPr>
    <w:rPr>
      <w:rFonts w:ascii="NewBaskervilleC" w:eastAsiaTheme="minorHAnsi" w:hAnsi="NewBaskervilleC" w:cstheme="minorBidi"/>
      <w:sz w:val="24"/>
      <w:szCs w:val="24"/>
    </w:rPr>
  </w:style>
  <w:style w:type="paragraph" w:styleId="a7">
    <w:name w:val="No Spacing"/>
    <w:uiPriority w:val="1"/>
    <w:qFormat/>
    <w:rsid w:val="00B93D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3D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1242</Words>
  <Characters>7083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10</cp:revision>
  <dcterms:created xsi:type="dcterms:W3CDTF">2016-09-22T06:11:00Z</dcterms:created>
  <dcterms:modified xsi:type="dcterms:W3CDTF">2016-12-14T14:04:00Z</dcterms:modified>
</cp:coreProperties>
</file>